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EDC3" w14:textId="77777777" w:rsidR="00B03AAA" w:rsidRPr="00704AD9" w:rsidRDefault="00B03AAA" w:rsidP="00B03AAA">
      <w:pPr>
        <w:tabs>
          <w:tab w:val="right" w:leader="dot" w:pos="7920"/>
        </w:tabs>
        <w:spacing w:before="120"/>
        <w:jc w:val="right"/>
        <w:rPr>
          <w:rFonts w:ascii="Arial" w:hAnsi="Arial" w:cs="Arial"/>
          <w:b/>
          <w:sz w:val="20"/>
          <w:szCs w:val="20"/>
        </w:rPr>
      </w:pPr>
      <w:r w:rsidRPr="00704AD9">
        <w:rPr>
          <w:rFonts w:ascii="Arial" w:hAnsi="Arial" w:cs="Arial"/>
          <w:b/>
          <w:sz w:val="20"/>
          <w:szCs w:val="20"/>
        </w:rPr>
        <w:t>Mẫu số 41</w:t>
      </w:r>
    </w:p>
    <w:p w14:paraId="7C0F58EF" w14:textId="77777777" w:rsidR="00B03AAA" w:rsidRPr="00704AD9" w:rsidRDefault="00B03AAA" w:rsidP="00B03AAA">
      <w:pPr>
        <w:tabs>
          <w:tab w:val="right" w:leader="dot" w:pos="7920"/>
        </w:tabs>
        <w:spacing w:before="120"/>
        <w:jc w:val="center"/>
        <w:rPr>
          <w:rFonts w:ascii="Arial" w:hAnsi="Arial" w:cs="Arial"/>
          <w:b/>
          <w:sz w:val="20"/>
          <w:szCs w:val="20"/>
        </w:rPr>
      </w:pPr>
      <w:r w:rsidRPr="00704AD9">
        <w:rPr>
          <w:rFonts w:ascii="Arial" w:hAnsi="Arial" w:cs="Arial"/>
          <w:b/>
          <w:sz w:val="20"/>
          <w:szCs w:val="20"/>
        </w:rPr>
        <w:t>GIẤY ĐĂNG KÝ MÃ SỐ GIAO DỊCH CHỨNG KHOÁN</w:t>
      </w:r>
    </w:p>
    <w:p w14:paraId="73D3B5D8" w14:textId="77777777" w:rsidR="00B03AAA" w:rsidRPr="00704AD9" w:rsidRDefault="00B03AAA" w:rsidP="00B03AAA">
      <w:pPr>
        <w:tabs>
          <w:tab w:val="right" w:leader="dot" w:pos="7920"/>
        </w:tabs>
        <w:spacing w:before="120"/>
        <w:jc w:val="center"/>
        <w:rPr>
          <w:rFonts w:ascii="Arial" w:hAnsi="Arial" w:cs="Arial"/>
          <w:sz w:val="20"/>
          <w:szCs w:val="20"/>
        </w:rPr>
      </w:pPr>
      <w:r w:rsidRPr="00704AD9">
        <w:rPr>
          <w:rFonts w:ascii="Arial" w:hAnsi="Arial" w:cs="Arial"/>
          <w:sz w:val="20"/>
          <w:szCs w:val="20"/>
        </w:rPr>
        <w:t xml:space="preserve">Kính gửi: </w:t>
      </w:r>
      <w:r>
        <w:rPr>
          <w:rFonts w:ascii="Arial" w:hAnsi="Arial" w:cs="Arial"/>
          <w:sz w:val="20"/>
          <w:szCs w:val="20"/>
          <w:lang w:val="en-US"/>
        </w:rPr>
        <w:t>Trung Tâm Lưu ký Chứng khoán Việt Nam</w:t>
      </w:r>
      <w:r w:rsidRPr="00704AD9">
        <w:rPr>
          <w:rFonts w:ascii="Arial" w:hAnsi="Arial" w:cs="Arial"/>
          <w:sz w:val="20"/>
          <w:szCs w:val="20"/>
        </w:rPr>
        <w:t>.</w:t>
      </w:r>
    </w:p>
    <w:p w14:paraId="718AF495" w14:textId="77777777" w:rsidR="00B03AAA" w:rsidRDefault="00B03AAA" w:rsidP="000521C7">
      <w:pPr>
        <w:tabs>
          <w:tab w:val="right" w:leader="dot" w:pos="7920"/>
        </w:tabs>
        <w:spacing w:before="120"/>
        <w:rPr>
          <w:rFonts w:ascii="Arial" w:hAnsi="Arial" w:cs="Arial"/>
          <w:b/>
          <w:sz w:val="20"/>
          <w:szCs w:val="20"/>
        </w:rPr>
      </w:pPr>
    </w:p>
    <w:p w14:paraId="63D103D1" w14:textId="1D1C5A9B" w:rsidR="000521C7" w:rsidRPr="00E826E0" w:rsidRDefault="00E826E0" w:rsidP="000521C7">
      <w:pPr>
        <w:tabs>
          <w:tab w:val="right" w:leader="dot" w:pos="7920"/>
        </w:tabs>
        <w:spacing w:before="120"/>
        <w:rPr>
          <w:rFonts w:ascii="Arial" w:hAnsi="Arial" w:cs="Arial"/>
          <w:b/>
          <w:sz w:val="20"/>
          <w:szCs w:val="20"/>
          <w:lang w:val="en-US"/>
        </w:rPr>
      </w:pPr>
      <w:bookmarkStart w:id="0" w:name="_Hlk101359555"/>
      <w:r>
        <w:rPr>
          <w:rFonts w:ascii="Arial" w:hAnsi="Arial" w:cs="Arial"/>
          <w:b/>
          <w:sz w:val="20"/>
          <w:szCs w:val="20"/>
          <w:lang w:val="en-US"/>
        </w:rPr>
        <w:t>ĐỐI VỚI CÁ NHÂN</w:t>
      </w:r>
    </w:p>
    <w:tbl>
      <w:tblPr>
        <w:tblW w:w="542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276"/>
        <w:gridCol w:w="149"/>
        <w:gridCol w:w="851"/>
        <w:gridCol w:w="565"/>
        <w:gridCol w:w="710"/>
        <w:gridCol w:w="280"/>
        <w:gridCol w:w="684"/>
        <w:gridCol w:w="729"/>
        <w:gridCol w:w="143"/>
        <w:gridCol w:w="737"/>
        <w:gridCol w:w="111"/>
        <w:gridCol w:w="1420"/>
        <w:gridCol w:w="911"/>
        <w:gridCol w:w="1212"/>
      </w:tblGrid>
      <w:tr w:rsidR="00B03AAA" w:rsidRPr="00704AD9" w14:paraId="75573A73" w14:textId="77777777" w:rsidTr="00316C88">
        <w:tc>
          <w:tcPr>
            <w:tcW w:w="652" w:type="pct"/>
            <w:tcBorders>
              <w:top w:val="single" w:sz="4" w:space="0" w:color="auto"/>
              <w:bottom w:val="dotted" w:sz="4" w:space="0" w:color="auto"/>
              <w:right w:val="dotted" w:sz="4" w:space="0" w:color="auto"/>
            </w:tcBorders>
            <w:shd w:val="clear" w:color="auto" w:fill="FFFFFF"/>
            <w:vAlign w:val="bottom"/>
          </w:tcPr>
          <w:bookmarkEnd w:id="0"/>
          <w:p w14:paraId="3FCF6AC0" w14:textId="4AEA8220"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 xml:space="preserve">1. Họ và tên:                                                  </w:t>
            </w:r>
            <w:r>
              <w:rPr>
                <w:rFonts w:ascii="Arial" w:hAnsi="Arial" w:cs="Arial"/>
                <w:sz w:val="20"/>
                <w:szCs w:val="20"/>
                <w:lang w:val="en-US"/>
              </w:rPr>
              <w:t xml:space="preserve">                  </w:t>
            </w:r>
            <w:r w:rsidRPr="00704AD9">
              <w:rPr>
                <w:rFonts w:ascii="Arial" w:hAnsi="Arial" w:cs="Arial"/>
                <w:sz w:val="20"/>
                <w:szCs w:val="20"/>
              </w:rPr>
              <w:t xml:space="preserve"> </w:t>
            </w:r>
          </w:p>
        </w:tc>
        <w:tc>
          <w:tcPr>
            <w:tcW w:w="1656" w:type="pct"/>
            <w:gridSpan w:val="6"/>
            <w:tcBorders>
              <w:top w:val="single" w:sz="4" w:space="0" w:color="auto"/>
              <w:left w:val="dotted" w:sz="4" w:space="0" w:color="auto"/>
              <w:bottom w:val="dotted" w:sz="4" w:space="0" w:color="auto"/>
              <w:right w:val="dotted" w:sz="4" w:space="0" w:color="auto"/>
            </w:tcBorders>
            <w:shd w:val="clear" w:color="auto" w:fill="FFFFFF"/>
            <w:vAlign w:val="bottom"/>
          </w:tcPr>
          <w:p w14:paraId="133F2C9B" w14:textId="77777777" w:rsidR="00B03AAA" w:rsidRPr="00A14BAE" w:rsidRDefault="00B03AAA" w:rsidP="004F4B5E">
            <w:pPr>
              <w:tabs>
                <w:tab w:val="right" w:leader="dot" w:pos="7920"/>
              </w:tabs>
              <w:spacing w:before="120"/>
              <w:rPr>
                <w:rFonts w:ascii="Arial" w:hAnsi="Arial" w:cs="Arial"/>
                <w:sz w:val="20"/>
                <w:szCs w:val="20"/>
                <w:lang w:val="en-US"/>
              </w:rPr>
            </w:pPr>
          </w:p>
        </w:tc>
        <w:tc>
          <w:tcPr>
            <w:tcW w:w="446" w:type="pct"/>
            <w:gridSpan w:val="2"/>
            <w:tcBorders>
              <w:top w:val="single" w:sz="4" w:space="0" w:color="auto"/>
              <w:left w:val="dotted" w:sz="4" w:space="0" w:color="auto"/>
              <w:bottom w:val="dotted" w:sz="4" w:space="0" w:color="auto"/>
              <w:right w:val="dotted" w:sz="4" w:space="0" w:color="auto"/>
            </w:tcBorders>
            <w:shd w:val="clear" w:color="auto" w:fill="FFFFFF"/>
            <w:vAlign w:val="bottom"/>
          </w:tcPr>
          <w:p w14:paraId="799EFC83" w14:textId="218ED67A"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Giới tính:</w:t>
            </w:r>
          </w:p>
        </w:tc>
        <w:tc>
          <w:tcPr>
            <w:tcW w:w="2245" w:type="pct"/>
            <w:gridSpan w:val="5"/>
            <w:tcBorders>
              <w:top w:val="single" w:sz="4" w:space="0" w:color="auto"/>
              <w:left w:val="dotted" w:sz="4" w:space="0" w:color="auto"/>
              <w:bottom w:val="dotted" w:sz="4" w:space="0" w:color="auto"/>
            </w:tcBorders>
            <w:shd w:val="clear" w:color="auto" w:fill="FFFFFF"/>
            <w:vAlign w:val="bottom"/>
          </w:tcPr>
          <w:p w14:paraId="648C4C47" w14:textId="6DC62D24" w:rsidR="00B03AAA" w:rsidRPr="00A14BAE" w:rsidRDefault="00B03AAA" w:rsidP="004F4B5E">
            <w:pPr>
              <w:tabs>
                <w:tab w:val="right" w:leader="dot" w:pos="7920"/>
              </w:tabs>
              <w:spacing w:before="120"/>
              <w:rPr>
                <w:rFonts w:ascii="Arial" w:hAnsi="Arial" w:cs="Arial"/>
                <w:sz w:val="20"/>
                <w:szCs w:val="20"/>
                <w:lang w:val="en-US"/>
              </w:rPr>
            </w:pPr>
          </w:p>
        </w:tc>
      </w:tr>
      <w:tr w:rsidR="00B03AAA" w:rsidRPr="00704AD9" w14:paraId="3B7B732E" w14:textId="77777777" w:rsidTr="00316C88">
        <w:tc>
          <w:tcPr>
            <w:tcW w:w="652" w:type="pct"/>
            <w:tcBorders>
              <w:top w:val="dotted" w:sz="4" w:space="0" w:color="auto"/>
              <w:bottom w:val="dotted" w:sz="4" w:space="0" w:color="auto"/>
              <w:right w:val="dotted" w:sz="4" w:space="0" w:color="auto"/>
            </w:tcBorders>
            <w:shd w:val="clear" w:color="auto" w:fill="FFFFFF"/>
            <w:vAlign w:val="bottom"/>
          </w:tcPr>
          <w:p w14:paraId="5750C85A" w14:textId="35F2E620"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 xml:space="preserve">2. Ngày sinh: </w:t>
            </w:r>
            <w:r w:rsidRPr="00704AD9">
              <w:rPr>
                <w:rFonts w:ascii="Arial" w:hAnsi="Arial" w:cs="Arial"/>
                <w:sz w:val="20"/>
                <w:szCs w:val="20"/>
                <w:lang w:val="en-US"/>
              </w:rPr>
              <w:t xml:space="preserve"> </w:t>
            </w:r>
            <w:r>
              <w:rPr>
                <w:rFonts w:ascii="Arial" w:hAnsi="Arial" w:cs="Arial"/>
                <w:sz w:val="20"/>
                <w:szCs w:val="20"/>
                <w:lang w:val="en-US"/>
              </w:rPr>
              <w:t xml:space="preserve">                                                                  </w:t>
            </w:r>
          </w:p>
        </w:tc>
        <w:tc>
          <w:tcPr>
            <w:tcW w:w="1656" w:type="pct"/>
            <w:gridSpan w:val="6"/>
            <w:tcBorders>
              <w:top w:val="dotted" w:sz="4" w:space="0" w:color="auto"/>
              <w:left w:val="dotted" w:sz="4" w:space="0" w:color="auto"/>
              <w:bottom w:val="dotted" w:sz="4" w:space="0" w:color="auto"/>
              <w:right w:val="dotted" w:sz="4" w:space="0" w:color="auto"/>
            </w:tcBorders>
            <w:shd w:val="clear" w:color="auto" w:fill="FFFFFF"/>
            <w:vAlign w:val="bottom"/>
          </w:tcPr>
          <w:p w14:paraId="5122F64B" w14:textId="77777777" w:rsidR="00B03AAA" w:rsidRPr="00A14BAE" w:rsidRDefault="00B03AAA" w:rsidP="004F4B5E">
            <w:pPr>
              <w:tabs>
                <w:tab w:val="right" w:leader="dot" w:pos="7920"/>
              </w:tabs>
              <w:spacing w:before="120"/>
              <w:rPr>
                <w:rFonts w:ascii="Arial" w:hAnsi="Arial" w:cs="Arial"/>
                <w:sz w:val="20"/>
                <w:szCs w:val="20"/>
                <w:lang w:val="en-US"/>
              </w:rPr>
            </w:pPr>
          </w:p>
        </w:tc>
        <w:tc>
          <w:tcPr>
            <w:tcW w:w="446" w:type="pct"/>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454F6DAB" w14:textId="4273277A"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Nơi sinh:</w:t>
            </w:r>
          </w:p>
        </w:tc>
        <w:tc>
          <w:tcPr>
            <w:tcW w:w="2245" w:type="pct"/>
            <w:gridSpan w:val="5"/>
            <w:tcBorders>
              <w:top w:val="dotted" w:sz="4" w:space="0" w:color="auto"/>
              <w:left w:val="dotted" w:sz="4" w:space="0" w:color="auto"/>
              <w:bottom w:val="dotted" w:sz="4" w:space="0" w:color="auto"/>
            </w:tcBorders>
            <w:shd w:val="clear" w:color="auto" w:fill="FFFFFF"/>
            <w:vAlign w:val="bottom"/>
          </w:tcPr>
          <w:p w14:paraId="2E6A34E1" w14:textId="48E36970" w:rsidR="00B03AAA" w:rsidRPr="00A14BAE" w:rsidRDefault="00B03AAA" w:rsidP="004F4B5E">
            <w:pPr>
              <w:tabs>
                <w:tab w:val="right" w:leader="dot" w:pos="7920"/>
              </w:tabs>
              <w:spacing w:before="120"/>
              <w:rPr>
                <w:rFonts w:ascii="Arial" w:hAnsi="Arial" w:cs="Arial"/>
                <w:sz w:val="20"/>
                <w:szCs w:val="20"/>
                <w:lang w:val="en-US"/>
              </w:rPr>
            </w:pPr>
          </w:p>
        </w:tc>
      </w:tr>
      <w:tr w:rsidR="00B03AAA" w:rsidRPr="00704AD9" w14:paraId="0430E594" w14:textId="77777777" w:rsidTr="00316C88">
        <w:tc>
          <w:tcPr>
            <w:tcW w:w="652" w:type="pct"/>
            <w:tcBorders>
              <w:top w:val="dotted" w:sz="4" w:space="0" w:color="auto"/>
              <w:bottom w:val="dotted" w:sz="4" w:space="0" w:color="auto"/>
              <w:right w:val="dotted" w:sz="4" w:space="0" w:color="auto"/>
            </w:tcBorders>
            <w:shd w:val="clear" w:color="auto" w:fill="FFFFFF"/>
          </w:tcPr>
          <w:p w14:paraId="4035F5B8" w14:textId="77777777"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3. Quốc tịch:</w:t>
            </w:r>
            <w:r>
              <w:rPr>
                <w:rFonts w:ascii="Arial" w:hAnsi="Arial" w:cs="Arial"/>
                <w:sz w:val="20"/>
                <w:szCs w:val="20"/>
                <w:lang w:val="en-US"/>
              </w:rPr>
              <w:t xml:space="preserve"> </w:t>
            </w:r>
          </w:p>
        </w:tc>
        <w:tc>
          <w:tcPr>
            <w:tcW w:w="4348" w:type="pct"/>
            <w:gridSpan w:val="13"/>
            <w:tcBorders>
              <w:top w:val="dotted" w:sz="4" w:space="0" w:color="auto"/>
              <w:left w:val="dotted" w:sz="4" w:space="0" w:color="auto"/>
              <w:bottom w:val="dotted" w:sz="4" w:space="0" w:color="auto"/>
            </w:tcBorders>
            <w:shd w:val="clear" w:color="auto" w:fill="FFFFFF"/>
          </w:tcPr>
          <w:p w14:paraId="09FE8494" w14:textId="37D9F919" w:rsidR="00B03AAA" w:rsidRPr="00A14BAE" w:rsidRDefault="00B03AAA" w:rsidP="004F4B5E">
            <w:pPr>
              <w:tabs>
                <w:tab w:val="right" w:leader="dot" w:pos="7920"/>
              </w:tabs>
              <w:spacing w:before="120"/>
              <w:rPr>
                <w:rFonts w:ascii="Arial" w:hAnsi="Arial" w:cs="Arial"/>
                <w:sz w:val="20"/>
                <w:szCs w:val="20"/>
                <w:lang w:val="en-US"/>
              </w:rPr>
            </w:pPr>
          </w:p>
        </w:tc>
      </w:tr>
      <w:tr w:rsidR="00B03AAA" w:rsidRPr="00704AD9" w14:paraId="64D2ECB7" w14:textId="77777777" w:rsidTr="00316C88">
        <w:tc>
          <w:tcPr>
            <w:tcW w:w="1163" w:type="pct"/>
            <w:gridSpan w:val="3"/>
            <w:tcBorders>
              <w:top w:val="dotted" w:sz="4" w:space="0" w:color="auto"/>
              <w:bottom w:val="dotted" w:sz="4" w:space="0" w:color="auto"/>
              <w:right w:val="dotted" w:sz="4" w:space="0" w:color="auto"/>
            </w:tcBorders>
            <w:shd w:val="clear" w:color="auto" w:fill="FFFFFF"/>
          </w:tcPr>
          <w:p w14:paraId="6028BB5B" w14:textId="77777777"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4. Địa chỉ liên lạc chính:</w:t>
            </w:r>
            <w:r>
              <w:rPr>
                <w:rFonts w:ascii="Arial" w:hAnsi="Arial" w:cs="Arial"/>
                <w:sz w:val="20"/>
                <w:szCs w:val="20"/>
                <w:lang w:val="en-US"/>
              </w:rPr>
              <w:t xml:space="preserve"> </w:t>
            </w:r>
          </w:p>
        </w:tc>
        <w:tc>
          <w:tcPr>
            <w:tcW w:w="3837" w:type="pct"/>
            <w:gridSpan w:val="11"/>
            <w:tcBorders>
              <w:top w:val="dotted" w:sz="4" w:space="0" w:color="auto"/>
              <w:left w:val="dotted" w:sz="4" w:space="0" w:color="auto"/>
              <w:bottom w:val="dotted" w:sz="4" w:space="0" w:color="auto"/>
            </w:tcBorders>
            <w:shd w:val="clear" w:color="auto" w:fill="FFFFFF"/>
          </w:tcPr>
          <w:p w14:paraId="62E42100" w14:textId="04A8F0C0" w:rsidR="00B03AAA" w:rsidRPr="00A14BAE" w:rsidRDefault="00B03AAA" w:rsidP="004F4B5E">
            <w:pPr>
              <w:tabs>
                <w:tab w:val="right" w:leader="dot" w:pos="7920"/>
              </w:tabs>
              <w:spacing w:before="120"/>
              <w:rPr>
                <w:rFonts w:ascii="Arial" w:hAnsi="Arial" w:cs="Arial"/>
                <w:sz w:val="20"/>
                <w:szCs w:val="20"/>
                <w:lang w:val="en-US"/>
              </w:rPr>
            </w:pPr>
          </w:p>
        </w:tc>
      </w:tr>
      <w:tr w:rsidR="00B03AAA" w:rsidRPr="00704AD9" w14:paraId="6DB5BEC1" w14:textId="77777777" w:rsidTr="00316C88">
        <w:tc>
          <w:tcPr>
            <w:tcW w:w="1163" w:type="pct"/>
            <w:gridSpan w:val="3"/>
            <w:tcBorders>
              <w:top w:val="dotted" w:sz="4" w:space="0" w:color="auto"/>
              <w:bottom w:val="dotted" w:sz="4" w:space="0" w:color="auto"/>
              <w:right w:val="dotted" w:sz="4" w:space="0" w:color="auto"/>
            </w:tcBorders>
            <w:shd w:val="clear" w:color="auto" w:fill="FFFFFF"/>
          </w:tcPr>
          <w:p w14:paraId="6D7FDE03" w14:textId="77777777"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5. Địa chỉ tại nước ngoài:</w:t>
            </w:r>
            <w:r>
              <w:rPr>
                <w:rFonts w:ascii="Arial" w:hAnsi="Arial" w:cs="Arial"/>
                <w:sz w:val="20"/>
                <w:szCs w:val="20"/>
                <w:lang w:val="en-US"/>
              </w:rPr>
              <w:t xml:space="preserve"> </w:t>
            </w:r>
          </w:p>
        </w:tc>
        <w:tc>
          <w:tcPr>
            <w:tcW w:w="3837" w:type="pct"/>
            <w:gridSpan w:val="11"/>
            <w:tcBorders>
              <w:top w:val="dotted" w:sz="4" w:space="0" w:color="auto"/>
              <w:left w:val="dotted" w:sz="4" w:space="0" w:color="auto"/>
              <w:bottom w:val="dotted" w:sz="4" w:space="0" w:color="auto"/>
            </w:tcBorders>
            <w:shd w:val="clear" w:color="auto" w:fill="FFFFFF"/>
          </w:tcPr>
          <w:p w14:paraId="0AD02205" w14:textId="009EF73F" w:rsidR="00B03AAA" w:rsidRPr="00A14BAE" w:rsidRDefault="00B03AAA" w:rsidP="004F4B5E">
            <w:pPr>
              <w:tabs>
                <w:tab w:val="right" w:leader="dot" w:pos="7920"/>
              </w:tabs>
              <w:spacing w:before="120"/>
              <w:rPr>
                <w:rFonts w:ascii="Arial" w:hAnsi="Arial" w:cs="Arial"/>
                <w:sz w:val="20"/>
                <w:szCs w:val="20"/>
                <w:lang w:val="en-US"/>
              </w:rPr>
            </w:pPr>
          </w:p>
        </w:tc>
      </w:tr>
      <w:tr w:rsidR="00B03AAA" w:rsidRPr="00704AD9" w14:paraId="3C190ECE" w14:textId="77777777" w:rsidTr="00316C88">
        <w:tc>
          <w:tcPr>
            <w:tcW w:w="1815" w:type="pct"/>
            <w:gridSpan w:val="5"/>
            <w:tcBorders>
              <w:top w:val="dotted" w:sz="4" w:space="0" w:color="auto"/>
              <w:bottom w:val="dotted" w:sz="4" w:space="0" w:color="auto"/>
              <w:right w:val="dotted" w:sz="4" w:space="0" w:color="auto"/>
            </w:tcBorders>
            <w:shd w:val="clear" w:color="auto" w:fill="FFFFFF"/>
          </w:tcPr>
          <w:p w14:paraId="6266BAEA" w14:textId="77777777" w:rsidR="00B03AAA" w:rsidRDefault="00B03AAA" w:rsidP="004F4B5E">
            <w:pPr>
              <w:tabs>
                <w:tab w:val="right" w:leader="dot" w:pos="7920"/>
              </w:tabs>
              <w:spacing w:before="120"/>
              <w:rPr>
                <w:rFonts w:ascii="Arial" w:hAnsi="Arial" w:cs="Arial"/>
                <w:sz w:val="20"/>
                <w:szCs w:val="20"/>
              </w:rPr>
            </w:pPr>
            <w:r w:rsidRPr="00704AD9">
              <w:rPr>
                <w:rFonts w:ascii="Arial" w:hAnsi="Arial" w:cs="Arial"/>
                <w:sz w:val="20"/>
                <w:szCs w:val="20"/>
              </w:rPr>
              <w:t>6. Địa chỉ liên lạc tại Việt Nam (nếu có):</w:t>
            </w:r>
            <w:r>
              <w:rPr>
                <w:rFonts w:ascii="Arial" w:hAnsi="Arial" w:cs="Arial"/>
                <w:sz w:val="20"/>
                <w:szCs w:val="20"/>
              </w:rPr>
              <w:t xml:space="preserve"> </w:t>
            </w:r>
          </w:p>
          <w:p w14:paraId="64C5649F" w14:textId="6426EBD7" w:rsidR="00B03AAA"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Điện thoại/ Fax/Email:</w:t>
            </w:r>
          </w:p>
        </w:tc>
        <w:tc>
          <w:tcPr>
            <w:tcW w:w="3185" w:type="pct"/>
            <w:gridSpan w:val="9"/>
            <w:tcBorders>
              <w:top w:val="dotted" w:sz="4" w:space="0" w:color="auto"/>
              <w:left w:val="dotted" w:sz="4" w:space="0" w:color="auto"/>
              <w:bottom w:val="dotted" w:sz="4" w:space="0" w:color="auto"/>
            </w:tcBorders>
            <w:shd w:val="clear" w:color="auto" w:fill="FFFFFF"/>
          </w:tcPr>
          <w:p w14:paraId="42BBDCF9" w14:textId="2A3591CB" w:rsidR="00B03AAA" w:rsidRPr="00704AD9" w:rsidRDefault="00B03AAA" w:rsidP="004F4B5E">
            <w:pPr>
              <w:tabs>
                <w:tab w:val="right" w:leader="dot" w:pos="7920"/>
              </w:tabs>
              <w:spacing w:before="120"/>
              <w:rPr>
                <w:rFonts w:ascii="Arial" w:hAnsi="Arial" w:cs="Arial"/>
                <w:sz w:val="20"/>
                <w:szCs w:val="20"/>
              </w:rPr>
            </w:pPr>
          </w:p>
        </w:tc>
      </w:tr>
      <w:tr w:rsidR="00316C88" w:rsidRPr="00704AD9" w14:paraId="162FCD7B" w14:textId="77777777" w:rsidTr="00316C88">
        <w:tc>
          <w:tcPr>
            <w:tcW w:w="728" w:type="pct"/>
            <w:gridSpan w:val="2"/>
            <w:tcBorders>
              <w:top w:val="dotted" w:sz="4" w:space="0" w:color="auto"/>
              <w:right w:val="dotted" w:sz="4" w:space="0" w:color="auto"/>
            </w:tcBorders>
            <w:shd w:val="clear" w:color="auto" w:fill="FFFFFF"/>
          </w:tcPr>
          <w:p w14:paraId="005F3CD4" w14:textId="2CA6B27E"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7. Số Hộ chiếu:</w:t>
            </w:r>
            <w:r>
              <w:rPr>
                <w:rFonts w:ascii="Arial" w:hAnsi="Arial" w:cs="Arial"/>
                <w:sz w:val="20"/>
                <w:szCs w:val="20"/>
                <w:lang w:val="en-US"/>
              </w:rPr>
              <w:t xml:space="preserve">  </w:t>
            </w:r>
            <w:r w:rsidRPr="00704AD9">
              <w:rPr>
                <w:rFonts w:ascii="Arial" w:hAnsi="Arial" w:cs="Arial"/>
                <w:sz w:val="20"/>
                <w:szCs w:val="20"/>
              </w:rPr>
              <w:t xml:space="preserve">     </w:t>
            </w:r>
            <w:r>
              <w:rPr>
                <w:rFonts w:ascii="Arial" w:hAnsi="Arial" w:cs="Arial"/>
                <w:sz w:val="20"/>
                <w:szCs w:val="20"/>
                <w:lang w:val="en-US"/>
              </w:rPr>
              <w:t xml:space="preserve">        </w:t>
            </w:r>
          </w:p>
        </w:tc>
        <w:tc>
          <w:tcPr>
            <w:tcW w:w="724" w:type="pct"/>
            <w:gridSpan w:val="2"/>
            <w:tcBorders>
              <w:top w:val="dotted" w:sz="4" w:space="0" w:color="auto"/>
              <w:left w:val="dotted" w:sz="4" w:space="0" w:color="auto"/>
              <w:right w:val="dotted" w:sz="4" w:space="0" w:color="auto"/>
            </w:tcBorders>
            <w:shd w:val="clear" w:color="auto" w:fill="FFFFFF"/>
          </w:tcPr>
          <w:p w14:paraId="60AD52F3" w14:textId="77777777" w:rsidR="00B03AAA" w:rsidRPr="00A14BAE" w:rsidRDefault="00B03AAA" w:rsidP="004F4B5E">
            <w:pPr>
              <w:tabs>
                <w:tab w:val="right" w:leader="dot" w:pos="7920"/>
              </w:tabs>
              <w:spacing w:before="120"/>
              <w:rPr>
                <w:rFonts w:ascii="Arial" w:hAnsi="Arial" w:cs="Arial"/>
                <w:sz w:val="20"/>
                <w:szCs w:val="20"/>
                <w:lang w:val="en-US"/>
              </w:rPr>
            </w:pPr>
          </w:p>
        </w:tc>
        <w:tc>
          <w:tcPr>
            <w:tcW w:w="506" w:type="pct"/>
            <w:gridSpan w:val="2"/>
            <w:tcBorders>
              <w:top w:val="dotted" w:sz="4" w:space="0" w:color="auto"/>
              <w:left w:val="dotted" w:sz="4" w:space="0" w:color="auto"/>
              <w:right w:val="dotted" w:sz="4" w:space="0" w:color="auto"/>
            </w:tcBorders>
            <w:shd w:val="clear" w:color="auto" w:fill="FFFFFF"/>
          </w:tcPr>
          <w:p w14:paraId="74542E7C" w14:textId="18D479B6"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 xml:space="preserve">Ngày cấp: </w:t>
            </w:r>
            <w:r>
              <w:rPr>
                <w:rFonts w:ascii="Arial" w:hAnsi="Arial" w:cs="Arial"/>
                <w:sz w:val="20"/>
                <w:szCs w:val="20"/>
                <w:lang w:val="en-US"/>
              </w:rPr>
              <w:t xml:space="preserve">                   </w:t>
            </w:r>
          </w:p>
        </w:tc>
        <w:tc>
          <w:tcPr>
            <w:tcW w:w="723" w:type="pct"/>
            <w:gridSpan w:val="2"/>
            <w:tcBorders>
              <w:top w:val="dotted" w:sz="4" w:space="0" w:color="auto"/>
              <w:left w:val="dotted" w:sz="4" w:space="0" w:color="auto"/>
              <w:right w:val="dotted" w:sz="4" w:space="0" w:color="auto"/>
            </w:tcBorders>
            <w:shd w:val="clear" w:color="auto" w:fill="FFFFFF"/>
          </w:tcPr>
          <w:p w14:paraId="5C883D16" w14:textId="77777777" w:rsidR="00B03AAA" w:rsidRPr="00A14BAE" w:rsidRDefault="00B03AAA" w:rsidP="004F4B5E">
            <w:pPr>
              <w:tabs>
                <w:tab w:val="right" w:leader="dot" w:pos="7920"/>
              </w:tabs>
              <w:spacing w:before="120"/>
              <w:rPr>
                <w:rFonts w:ascii="Arial" w:hAnsi="Arial" w:cs="Arial"/>
                <w:sz w:val="20"/>
                <w:szCs w:val="20"/>
                <w:lang w:val="en-US"/>
              </w:rPr>
            </w:pPr>
          </w:p>
        </w:tc>
        <w:tc>
          <w:tcPr>
            <w:tcW w:w="450" w:type="pct"/>
            <w:gridSpan w:val="2"/>
            <w:tcBorders>
              <w:top w:val="dotted" w:sz="4" w:space="0" w:color="auto"/>
              <w:left w:val="dotted" w:sz="4" w:space="0" w:color="auto"/>
              <w:right w:val="dotted" w:sz="4" w:space="0" w:color="auto"/>
            </w:tcBorders>
            <w:shd w:val="clear" w:color="auto" w:fill="FFFFFF"/>
          </w:tcPr>
          <w:p w14:paraId="719C6083" w14:textId="13C84D26"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 xml:space="preserve">Nơi cấp: </w:t>
            </w:r>
            <w:r>
              <w:rPr>
                <w:rFonts w:ascii="Arial" w:hAnsi="Arial" w:cs="Arial"/>
                <w:sz w:val="20"/>
                <w:szCs w:val="20"/>
                <w:lang w:val="en-US"/>
              </w:rPr>
              <w:t xml:space="preserve">               </w:t>
            </w:r>
          </w:p>
        </w:tc>
        <w:tc>
          <w:tcPr>
            <w:tcW w:w="783" w:type="pct"/>
            <w:gridSpan w:val="2"/>
            <w:tcBorders>
              <w:top w:val="dotted" w:sz="4" w:space="0" w:color="auto"/>
              <w:left w:val="dotted" w:sz="4" w:space="0" w:color="auto"/>
              <w:right w:val="dotted" w:sz="4" w:space="0" w:color="auto"/>
            </w:tcBorders>
            <w:shd w:val="clear" w:color="auto" w:fill="FFFFFF"/>
          </w:tcPr>
          <w:p w14:paraId="172F7488" w14:textId="77777777" w:rsidR="00B03AAA" w:rsidRPr="00A14BAE" w:rsidRDefault="00B03AAA" w:rsidP="004F4B5E">
            <w:pPr>
              <w:tabs>
                <w:tab w:val="right" w:leader="dot" w:pos="7920"/>
              </w:tabs>
              <w:spacing w:before="120"/>
              <w:rPr>
                <w:rFonts w:ascii="Arial" w:hAnsi="Arial" w:cs="Arial"/>
                <w:sz w:val="20"/>
                <w:szCs w:val="20"/>
                <w:lang w:val="en-US"/>
              </w:rPr>
            </w:pPr>
          </w:p>
        </w:tc>
        <w:tc>
          <w:tcPr>
            <w:tcW w:w="466" w:type="pct"/>
            <w:tcBorders>
              <w:top w:val="dotted" w:sz="4" w:space="0" w:color="auto"/>
              <w:left w:val="dotted" w:sz="4" w:space="0" w:color="auto"/>
              <w:right w:val="dotted" w:sz="4" w:space="0" w:color="auto"/>
            </w:tcBorders>
            <w:shd w:val="clear" w:color="auto" w:fill="FFFFFF"/>
          </w:tcPr>
          <w:p w14:paraId="12965176" w14:textId="121A67B7" w:rsidR="00B03AAA" w:rsidRPr="00A14BAE" w:rsidRDefault="00B03AAA" w:rsidP="004F4B5E">
            <w:pPr>
              <w:tabs>
                <w:tab w:val="right" w:leader="dot" w:pos="7920"/>
              </w:tabs>
              <w:spacing w:before="120"/>
              <w:rPr>
                <w:rFonts w:ascii="Arial" w:hAnsi="Arial" w:cs="Arial"/>
                <w:sz w:val="20"/>
                <w:szCs w:val="20"/>
                <w:lang w:val="en-US"/>
              </w:rPr>
            </w:pPr>
            <w:r w:rsidRPr="00704AD9">
              <w:rPr>
                <w:rFonts w:ascii="Arial" w:hAnsi="Arial" w:cs="Arial"/>
                <w:sz w:val="20"/>
                <w:szCs w:val="20"/>
              </w:rPr>
              <w:t>Thời hạn:</w:t>
            </w:r>
          </w:p>
        </w:tc>
        <w:tc>
          <w:tcPr>
            <w:tcW w:w="621" w:type="pct"/>
            <w:tcBorders>
              <w:top w:val="dotted" w:sz="4" w:space="0" w:color="auto"/>
              <w:left w:val="dotted" w:sz="4" w:space="0" w:color="auto"/>
            </w:tcBorders>
            <w:shd w:val="clear" w:color="auto" w:fill="FFFFFF"/>
          </w:tcPr>
          <w:p w14:paraId="2859C037" w14:textId="46428117" w:rsidR="00B03AAA" w:rsidRPr="00A14BAE" w:rsidRDefault="00B03AAA" w:rsidP="004F4B5E">
            <w:pPr>
              <w:tabs>
                <w:tab w:val="right" w:leader="dot" w:pos="7920"/>
              </w:tabs>
              <w:spacing w:before="120"/>
              <w:rPr>
                <w:rFonts w:ascii="Arial" w:hAnsi="Arial" w:cs="Arial"/>
                <w:sz w:val="20"/>
                <w:szCs w:val="20"/>
                <w:lang w:val="en-US"/>
              </w:rPr>
            </w:pPr>
          </w:p>
        </w:tc>
      </w:tr>
      <w:tr w:rsidR="000521C7" w:rsidRPr="00704AD9" w14:paraId="18AB46B9" w14:textId="77777777" w:rsidTr="00B03AAA">
        <w:tc>
          <w:tcPr>
            <w:tcW w:w="3188" w:type="pct"/>
            <w:gridSpan w:val="11"/>
            <w:shd w:val="clear" w:color="auto" w:fill="FFFFFF"/>
            <w:vAlign w:val="bottom"/>
          </w:tcPr>
          <w:p w14:paraId="42EAB6CF"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8. Các thông tin khác</w:t>
            </w:r>
          </w:p>
        </w:tc>
        <w:tc>
          <w:tcPr>
            <w:tcW w:w="1812" w:type="pct"/>
            <w:gridSpan w:val="3"/>
            <w:shd w:val="clear" w:color="auto" w:fill="FFFFFF"/>
            <w:vAlign w:val="bottom"/>
          </w:tcPr>
          <w:p w14:paraId="4173F5D8"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Tên và địa chỉ liên lạc</w:t>
            </w:r>
          </w:p>
        </w:tc>
      </w:tr>
      <w:tr w:rsidR="000521C7" w:rsidRPr="00704AD9" w14:paraId="54C42670" w14:textId="77777777" w:rsidTr="00B03AAA">
        <w:tc>
          <w:tcPr>
            <w:tcW w:w="3188" w:type="pct"/>
            <w:gridSpan w:val="11"/>
            <w:shd w:val="clear" w:color="auto" w:fill="FFFFFF"/>
            <w:vAlign w:val="bottom"/>
          </w:tcPr>
          <w:p w14:paraId="7DC4E638"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Công ty quản lý quỹ tại Việt Nam (nếu có)</w:t>
            </w:r>
          </w:p>
        </w:tc>
        <w:tc>
          <w:tcPr>
            <w:tcW w:w="1812" w:type="pct"/>
            <w:gridSpan w:val="3"/>
            <w:shd w:val="clear" w:color="auto" w:fill="FFFFFF"/>
          </w:tcPr>
          <w:p w14:paraId="05C0E955" w14:textId="77777777" w:rsidR="000521C7" w:rsidRPr="00A14BAE" w:rsidRDefault="00A14BAE" w:rsidP="004D38BA">
            <w:pPr>
              <w:tabs>
                <w:tab w:val="right" w:leader="dot" w:pos="7920"/>
              </w:tabs>
              <w:spacing w:before="120"/>
              <w:rPr>
                <w:rFonts w:ascii="Arial" w:hAnsi="Arial" w:cs="Arial"/>
                <w:sz w:val="20"/>
                <w:szCs w:val="20"/>
                <w:lang w:val="en-US"/>
              </w:rPr>
            </w:pPr>
            <w:r>
              <w:rPr>
                <w:rFonts w:ascii="Arial" w:hAnsi="Arial" w:cs="Arial"/>
                <w:sz w:val="20"/>
                <w:szCs w:val="20"/>
                <w:lang w:val="en-US"/>
              </w:rPr>
              <w:t>N/A</w:t>
            </w:r>
          </w:p>
        </w:tc>
      </w:tr>
      <w:tr w:rsidR="000521C7" w:rsidRPr="00704AD9" w14:paraId="7CA92C9B" w14:textId="77777777" w:rsidTr="00B03AAA">
        <w:tc>
          <w:tcPr>
            <w:tcW w:w="3188" w:type="pct"/>
            <w:gridSpan w:val="11"/>
            <w:shd w:val="clear" w:color="auto" w:fill="FFFFFF"/>
            <w:vAlign w:val="bottom"/>
          </w:tcPr>
          <w:p w14:paraId="04037840"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Ngân hàng lưu ký toàn cầu (nếu có)</w:t>
            </w:r>
          </w:p>
        </w:tc>
        <w:tc>
          <w:tcPr>
            <w:tcW w:w="1812" w:type="pct"/>
            <w:gridSpan w:val="3"/>
            <w:shd w:val="clear" w:color="auto" w:fill="FFFFFF"/>
          </w:tcPr>
          <w:p w14:paraId="1428CF66" w14:textId="77777777" w:rsidR="000521C7" w:rsidRPr="00A14BAE" w:rsidRDefault="00A14BAE" w:rsidP="004D38BA">
            <w:pPr>
              <w:tabs>
                <w:tab w:val="right" w:leader="dot" w:pos="7920"/>
              </w:tabs>
              <w:spacing w:before="120"/>
              <w:rPr>
                <w:rFonts w:ascii="Arial" w:hAnsi="Arial" w:cs="Arial"/>
                <w:sz w:val="20"/>
                <w:szCs w:val="20"/>
                <w:lang w:val="en-US"/>
              </w:rPr>
            </w:pPr>
            <w:r>
              <w:rPr>
                <w:rFonts w:ascii="Arial" w:hAnsi="Arial" w:cs="Arial"/>
                <w:sz w:val="20"/>
                <w:szCs w:val="20"/>
                <w:lang w:val="en-US"/>
              </w:rPr>
              <w:t>N/A</w:t>
            </w:r>
          </w:p>
        </w:tc>
      </w:tr>
      <w:tr w:rsidR="000521C7" w:rsidRPr="00704AD9" w14:paraId="7F181138" w14:textId="77777777" w:rsidTr="00B03AAA">
        <w:tc>
          <w:tcPr>
            <w:tcW w:w="3188" w:type="pct"/>
            <w:gridSpan w:val="11"/>
            <w:shd w:val="clear" w:color="auto" w:fill="FFFFFF"/>
            <w:vAlign w:val="bottom"/>
          </w:tcPr>
          <w:p w14:paraId="01212B20"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Thành viên lưu ký tại Việt Nam (nếu có)</w:t>
            </w:r>
          </w:p>
        </w:tc>
        <w:tc>
          <w:tcPr>
            <w:tcW w:w="1812" w:type="pct"/>
            <w:gridSpan w:val="3"/>
            <w:shd w:val="clear" w:color="auto" w:fill="FFFFFF"/>
          </w:tcPr>
          <w:p w14:paraId="708024FE" w14:textId="77777777" w:rsidR="000521C7" w:rsidRPr="00A14BAE" w:rsidRDefault="00A14BAE" w:rsidP="004D38BA">
            <w:pPr>
              <w:tabs>
                <w:tab w:val="right" w:leader="dot" w:pos="7920"/>
              </w:tabs>
              <w:spacing w:before="120"/>
              <w:rPr>
                <w:rFonts w:ascii="Arial" w:hAnsi="Arial" w:cs="Arial"/>
                <w:sz w:val="20"/>
                <w:szCs w:val="20"/>
                <w:lang w:val="en-US"/>
              </w:rPr>
            </w:pPr>
            <w:r>
              <w:rPr>
                <w:rFonts w:ascii="Arial" w:hAnsi="Arial" w:cs="Arial"/>
                <w:sz w:val="20"/>
                <w:szCs w:val="20"/>
                <w:lang w:val="en-US"/>
              </w:rPr>
              <w:t>Công ty TNHH Chứng khoán NH Việt Nam</w:t>
            </w:r>
          </w:p>
        </w:tc>
      </w:tr>
      <w:tr w:rsidR="000521C7" w:rsidRPr="00704AD9" w14:paraId="7D7550E7" w14:textId="77777777" w:rsidTr="00B03AAA">
        <w:tc>
          <w:tcPr>
            <w:tcW w:w="3188" w:type="pct"/>
            <w:gridSpan w:val="11"/>
            <w:shd w:val="clear" w:color="auto" w:fill="FFFFFF"/>
          </w:tcPr>
          <w:p w14:paraId="59597AC4"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Công ty chứng khoán tại Việt Nam (nếu có)</w:t>
            </w:r>
          </w:p>
        </w:tc>
        <w:tc>
          <w:tcPr>
            <w:tcW w:w="1812" w:type="pct"/>
            <w:gridSpan w:val="3"/>
            <w:shd w:val="clear" w:color="auto" w:fill="FFFFFF"/>
          </w:tcPr>
          <w:p w14:paraId="58C7A0EC" w14:textId="77777777" w:rsidR="000521C7" w:rsidRPr="00704AD9" w:rsidRDefault="00A14BAE" w:rsidP="004D38BA">
            <w:pPr>
              <w:tabs>
                <w:tab w:val="right" w:leader="dot" w:pos="7920"/>
              </w:tabs>
              <w:spacing w:before="120"/>
              <w:rPr>
                <w:rFonts w:ascii="Arial" w:hAnsi="Arial" w:cs="Arial"/>
                <w:sz w:val="20"/>
                <w:szCs w:val="20"/>
              </w:rPr>
            </w:pPr>
            <w:r>
              <w:rPr>
                <w:rFonts w:ascii="Arial" w:hAnsi="Arial" w:cs="Arial"/>
                <w:sz w:val="20"/>
                <w:szCs w:val="20"/>
                <w:lang w:val="en-US"/>
              </w:rPr>
              <w:t>Công ty TNHH Chứng khoán NH Việt Nam</w:t>
            </w:r>
          </w:p>
        </w:tc>
      </w:tr>
      <w:tr w:rsidR="000521C7" w:rsidRPr="00704AD9" w14:paraId="6286C74B" w14:textId="77777777" w:rsidTr="00B03AAA">
        <w:tc>
          <w:tcPr>
            <w:tcW w:w="3188" w:type="pct"/>
            <w:gridSpan w:val="11"/>
            <w:shd w:val="clear" w:color="auto" w:fill="FFFFFF"/>
          </w:tcPr>
          <w:p w14:paraId="18AD9F96"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Đại diện giao dịch của nhà đầu tư nước ngoài tại Việt Nam (nếu c</w:t>
            </w:r>
            <w:r w:rsidRPr="00704AD9">
              <w:rPr>
                <w:rFonts w:ascii="Arial" w:hAnsi="Arial" w:cs="Arial"/>
                <w:sz w:val="20"/>
                <w:szCs w:val="20"/>
                <w:lang w:val="en-US"/>
              </w:rPr>
              <w:t>ó</w:t>
            </w:r>
            <w:r w:rsidRPr="00704AD9">
              <w:rPr>
                <w:rFonts w:ascii="Arial" w:hAnsi="Arial" w:cs="Arial"/>
                <w:sz w:val="20"/>
                <w:szCs w:val="20"/>
              </w:rPr>
              <w:t>)</w:t>
            </w:r>
          </w:p>
        </w:tc>
        <w:tc>
          <w:tcPr>
            <w:tcW w:w="1812" w:type="pct"/>
            <w:gridSpan w:val="3"/>
            <w:shd w:val="clear" w:color="auto" w:fill="FFFFFF"/>
          </w:tcPr>
          <w:p w14:paraId="57D00619" w14:textId="77777777" w:rsidR="000521C7" w:rsidRPr="00A14BAE" w:rsidRDefault="00A14BAE" w:rsidP="004D38BA">
            <w:pPr>
              <w:tabs>
                <w:tab w:val="right" w:leader="dot" w:pos="7920"/>
              </w:tabs>
              <w:spacing w:before="120"/>
              <w:rPr>
                <w:rFonts w:ascii="Arial" w:hAnsi="Arial" w:cs="Arial"/>
                <w:sz w:val="20"/>
                <w:szCs w:val="20"/>
                <w:lang w:val="en-US"/>
              </w:rPr>
            </w:pPr>
            <w:r>
              <w:rPr>
                <w:rFonts w:ascii="Arial" w:hAnsi="Arial" w:cs="Arial"/>
                <w:sz w:val="20"/>
                <w:szCs w:val="20"/>
                <w:lang w:val="en-US"/>
              </w:rPr>
              <w:t>N/A</w:t>
            </w:r>
          </w:p>
        </w:tc>
      </w:tr>
      <w:tr w:rsidR="000521C7" w:rsidRPr="00704AD9" w14:paraId="23390F3A" w14:textId="77777777" w:rsidTr="00B03AAA">
        <w:tc>
          <w:tcPr>
            <w:tcW w:w="3188" w:type="pct"/>
            <w:gridSpan w:val="11"/>
            <w:shd w:val="clear" w:color="auto" w:fill="FFFFFF"/>
          </w:tcPr>
          <w:p w14:paraId="67987CC2"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Người được ủy quyền báo cáo, công bố thông tin</w:t>
            </w:r>
          </w:p>
        </w:tc>
        <w:tc>
          <w:tcPr>
            <w:tcW w:w="1812" w:type="pct"/>
            <w:gridSpan w:val="3"/>
            <w:shd w:val="clear" w:color="auto" w:fill="FFFFFF"/>
          </w:tcPr>
          <w:p w14:paraId="5FF7099F" w14:textId="77777777" w:rsidR="000521C7" w:rsidRPr="00A14BAE" w:rsidRDefault="00A14BAE" w:rsidP="004D38BA">
            <w:pPr>
              <w:tabs>
                <w:tab w:val="right" w:leader="dot" w:pos="7920"/>
              </w:tabs>
              <w:spacing w:before="120"/>
              <w:rPr>
                <w:rFonts w:ascii="Arial" w:hAnsi="Arial" w:cs="Arial"/>
                <w:sz w:val="20"/>
                <w:szCs w:val="20"/>
                <w:lang w:val="en-US"/>
              </w:rPr>
            </w:pPr>
            <w:r>
              <w:rPr>
                <w:rFonts w:ascii="Arial" w:hAnsi="Arial" w:cs="Arial"/>
                <w:sz w:val="20"/>
                <w:szCs w:val="20"/>
                <w:lang w:val="en-US"/>
              </w:rPr>
              <w:t>N/A</w:t>
            </w:r>
          </w:p>
        </w:tc>
      </w:tr>
      <w:tr w:rsidR="000521C7" w:rsidRPr="00704AD9" w14:paraId="5DE9D8D4" w14:textId="77777777" w:rsidTr="00B03AAA">
        <w:tc>
          <w:tcPr>
            <w:tcW w:w="5000" w:type="pct"/>
            <w:gridSpan w:val="14"/>
            <w:shd w:val="clear" w:color="auto" w:fill="FFFFFF"/>
          </w:tcPr>
          <w:p w14:paraId="5F09DE37"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9. Cam kết: (có hiệu lực kể từ ngày ký)</w:t>
            </w:r>
          </w:p>
          <w:p w14:paraId="189EBC06"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9.1. Tôi xin cam đoan những thông tin nêu trên và nội dung của toàn bộ hồ sơ và các tài liệu kèm theo là hoàn toàn chính xác, trung thực. Tôi hoàn toàn chịu trách nhiệm về các thông tin kê khai này.</w:t>
            </w:r>
          </w:p>
          <w:p w14:paraId="1C9FF611" w14:textId="77777777" w:rsidR="000521C7" w:rsidRPr="00704AD9" w:rsidRDefault="000521C7" w:rsidP="004D38BA">
            <w:pPr>
              <w:tabs>
                <w:tab w:val="right" w:leader="dot" w:pos="7920"/>
              </w:tabs>
              <w:spacing w:before="120"/>
              <w:rPr>
                <w:rFonts w:ascii="Arial" w:hAnsi="Arial" w:cs="Arial"/>
                <w:sz w:val="20"/>
                <w:szCs w:val="20"/>
              </w:rPr>
            </w:pPr>
            <w:r w:rsidRPr="00704AD9">
              <w:rPr>
                <w:rFonts w:ascii="Arial" w:hAnsi="Arial" w:cs="Arial"/>
                <w:sz w:val="20"/>
                <w:szCs w:val="20"/>
              </w:rPr>
              <w:t>9.2. Tôi xin cam kết sẽ tuân thủ pháp luật Việt Nam, không có các hành vi giao dịch trái luật làm ảnh hưởng tới sự công bằng và trật tự thị trường tài chính, thị trường chứng khoán của Việt Nam.</w:t>
            </w:r>
          </w:p>
          <w:p w14:paraId="3FAFB362" w14:textId="77777777" w:rsidR="000521C7" w:rsidRPr="00704AD9" w:rsidRDefault="000521C7" w:rsidP="004D38BA">
            <w:pPr>
              <w:tabs>
                <w:tab w:val="right" w:leader="dot" w:pos="7920"/>
              </w:tabs>
              <w:spacing w:before="120"/>
              <w:rPr>
                <w:rFonts w:ascii="Arial" w:hAnsi="Arial" w:cs="Arial"/>
                <w:sz w:val="20"/>
                <w:szCs w:val="20"/>
                <w:lang w:val="en-US"/>
              </w:rPr>
            </w:pPr>
            <w:r w:rsidRPr="00704AD9">
              <w:rPr>
                <w:rFonts w:ascii="Arial" w:hAnsi="Arial" w:cs="Arial"/>
                <w:sz w:val="20"/>
                <w:szCs w:val="20"/>
              </w:rPr>
              <w:t>9.3. Tôi xin cam đoan những thông tin nêu trên hoàn toàn đúng và hiện nay chưa bị xử phạt về các hành vi lừa đảo, thao túng, giao dịch nội bộ ở nước sở tại cũng như ở nước ngoài.</w:t>
            </w:r>
          </w:p>
          <w:p w14:paraId="52817BD6" w14:textId="77777777" w:rsidR="000521C7" w:rsidRPr="00704AD9" w:rsidRDefault="000521C7" w:rsidP="004D38BA">
            <w:pPr>
              <w:tabs>
                <w:tab w:val="right" w:leader="dot" w:pos="7920"/>
              </w:tabs>
              <w:spacing w:before="120"/>
              <w:rPr>
                <w:rFonts w:ascii="Arial" w:hAnsi="Arial" w:cs="Arial"/>
                <w:sz w:val="20"/>
                <w:szCs w:val="20"/>
                <w:lang w:val="en-US"/>
              </w:rPr>
            </w:pPr>
          </w:p>
          <w:tbl>
            <w:tblPr>
              <w:tblW w:w="0" w:type="auto"/>
              <w:tblLook w:val="01E0" w:firstRow="1" w:lastRow="1" w:firstColumn="1" w:lastColumn="1" w:noHBand="0" w:noVBand="0"/>
            </w:tblPr>
            <w:tblGrid>
              <w:gridCol w:w="4313"/>
              <w:gridCol w:w="4313"/>
            </w:tblGrid>
            <w:tr w:rsidR="000521C7" w:rsidRPr="001979F5" w14:paraId="5F4088CE" w14:textId="77777777" w:rsidTr="004D38BA">
              <w:tc>
                <w:tcPr>
                  <w:tcW w:w="4313" w:type="dxa"/>
                  <w:shd w:val="clear" w:color="auto" w:fill="auto"/>
                </w:tcPr>
                <w:p w14:paraId="4C789449" w14:textId="77777777" w:rsidR="000521C7" w:rsidRPr="001979F5" w:rsidRDefault="000521C7" w:rsidP="004D38BA">
                  <w:pPr>
                    <w:tabs>
                      <w:tab w:val="right" w:leader="dot" w:pos="7920"/>
                    </w:tabs>
                    <w:spacing w:before="120"/>
                    <w:rPr>
                      <w:rFonts w:ascii="Arial" w:hAnsi="Arial" w:cs="Arial"/>
                      <w:b/>
                      <w:i/>
                      <w:sz w:val="20"/>
                      <w:szCs w:val="20"/>
                      <w:lang w:val="en-US"/>
                    </w:rPr>
                  </w:pPr>
                  <w:r w:rsidRPr="001979F5">
                    <w:rPr>
                      <w:rFonts w:ascii="Arial" w:hAnsi="Arial" w:cs="Arial"/>
                      <w:b/>
                      <w:i/>
                      <w:sz w:val="20"/>
                      <w:szCs w:val="20"/>
                    </w:rPr>
                    <w:t>Hồ sơ kèm theo</w:t>
                  </w:r>
                </w:p>
              </w:tc>
              <w:tc>
                <w:tcPr>
                  <w:tcW w:w="4313" w:type="dxa"/>
                  <w:shd w:val="clear" w:color="auto" w:fill="auto"/>
                </w:tcPr>
                <w:p w14:paraId="48DDA2AA" w14:textId="77777777" w:rsidR="000521C7" w:rsidRDefault="000521C7" w:rsidP="004D38BA">
                  <w:pPr>
                    <w:tabs>
                      <w:tab w:val="right" w:leader="dot" w:pos="7920"/>
                    </w:tabs>
                    <w:spacing w:before="120"/>
                    <w:jc w:val="center"/>
                    <w:rPr>
                      <w:rFonts w:ascii="Arial" w:hAnsi="Arial" w:cs="Arial"/>
                      <w:sz w:val="20"/>
                      <w:szCs w:val="20"/>
                      <w:lang w:val="en-US"/>
                    </w:rPr>
                  </w:pPr>
                  <w:r w:rsidRPr="001979F5">
                    <w:rPr>
                      <w:rFonts w:ascii="Arial" w:hAnsi="Arial" w:cs="Arial"/>
                      <w:i/>
                      <w:sz w:val="20"/>
                      <w:szCs w:val="20"/>
                    </w:rPr>
                    <w:t>Ngày... tháng...năm...</w:t>
                  </w:r>
                  <w:r w:rsidRPr="001979F5">
                    <w:rPr>
                      <w:rFonts w:ascii="Arial" w:hAnsi="Arial" w:cs="Arial"/>
                      <w:i/>
                      <w:sz w:val="20"/>
                      <w:szCs w:val="20"/>
                    </w:rPr>
                    <w:br/>
                  </w:r>
                  <w:r w:rsidRPr="001979F5">
                    <w:rPr>
                      <w:rFonts w:ascii="Arial" w:hAnsi="Arial" w:cs="Arial"/>
                      <w:b/>
                      <w:sz w:val="20"/>
                      <w:szCs w:val="20"/>
                    </w:rPr>
                    <w:t>NHÀ ĐẦU TƯ</w:t>
                  </w:r>
                  <w:r w:rsidRPr="001979F5">
                    <w:rPr>
                      <w:rFonts w:ascii="Arial" w:hAnsi="Arial" w:cs="Arial"/>
                      <w:b/>
                      <w:sz w:val="20"/>
                      <w:szCs w:val="20"/>
                    </w:rPr>
                    <w:br/>
                  </w:r>
                  <w:r w:rsidRPr="001979F5">
                    <w:rPr>
                      <w:rFonts w:ascii="Arial" w:hAnsi="Arial" w:cs="Arial"/>
                      <w:i/>
                      <w:sz w:val="20"/>
                      <w:szCs w:val="20"/>
                    </w:rPr>
                    <w:t>(Ký, ghi rõ họ tên)</w:t>
                  </w:r>
                  <w:r w:rsidRPr="001979F5">
                    <w:rPr>
                      <w:rFonts w:ascii="Arial" w:hAnsi="Arial" w:cs="Arial"/>
                      <w:i/>
                      <w:sz w:val="20"/>
                      <w:szCs w:val="20"/>
                      <w:lang w:val="en-US"/>
                    </w:rPr>
                    <w:br/>
                  </w:r>
                </w:p>
                <w:p w14:paraId="79B62E0B" w14:textId="77777777" w:rsidR="00A14BAE" w:rsidRDefault="00A14BAE" w:rsidP="004D38BA">
                  <w:pPr>
                    <w:tabs>
                      <w:tab w:val="right" w:leader="dot" w:pos="7920"/>
                    </w:tabs>
                    <w:spacing w:before="120"/>
                    <w:jc w:val="center"/>
                    <w:rPr>
                      <w:rFonts w:ascii="Arial" w:hAnsi="Arial" w:cs="Arial"/>
                      <w:sz w:val="20"/>
                      <w:szCs w:val="20"/>
                      <w:lang w:val="en-US"/>
                    </w:rPr>
                  </w:pPr>
                </w:p>
                <w:p w14:paraId="5D11577A" w14:textId="77777777" w:rsidR="00A14BAE" w:rsidRDefault="00A14BAE" w:rsidP="004D38BA">
                  <w:pPr>
                    <w:tabs>
                      <w:tab w:val="right" w:leader="dot" w:pos="7920"/>
                    </w:tabs>
                    <w:spacing w:before="120"/>
                    <w:jc w:val="center"/>
                    <w:rPr>
                      <w:rFonts w:ascii="Arial" w:hAnsi="Arial" w:cs="Arial"/>
                      <w:sz w:val="20"/>
                      <w:szCs w:val="20"/>
                      <w:lang w:val="en-US"/>
                    </w:rPr>
                  </w:pPr>
                </w:p>
                <w:p w14:paraId="7D55CA58" w14:textId="77777777" w:rsidR="00A14BAE" w:rsidRPr="001979F5" w:rsidRDefault="00A14BAE" w:rsidP="004D38BA">
                  <w:pPr>
                    <w:tabs>
                      <w:tab w:val="right" w:leader="dot" w:pos="7920"/>
                    </w:tabs>
                    <w:spacing w:before="120"/>
                    <w:jc w:val="center"/>
                    <w:rPr>
                      <w:rFonts w:ascii="Arial" w:hAnsi="Arial" w:cs="Arial"/>
                      <w:sz w:val="20"/>
                      <w:szCs w:val="20"/>
                      <w:lang w:val="en-US"/>
                    </w:rPr>
                  </w:pPr>
                </w:p>
              </w:tc>
            </w:tr>
          </w:tbl>
          <w:p w14:paraId="49CD23F9" w14:textId="77777777" w:rsidR="000521C7" w:rsidRPr="00704AD9" w:rsidRDefault="000521C7" w:rsidP="004D38BA">
            <w:pPr>
              <w:tabs>
                <w:tab w:val="right" w:leader="dot" w:pos="7920"/>
              </w:tabs>
              <w:spacing w:before="120"/>
              <w:rPr>
                <w:rFonts w:ascii="Arial" w:hAnsi="Arial" w:cs="Arial"/>
                <w:i/>
                <w:sz w:val="20"/>
                <w:szCs w:val="20"/>
                <w:lang w:val="en-US"/>
              </w:rPr>
            </w:pPr>
          </w:p>
        </w:tc>
      </w:tr>
    </w:tbl>
    <w:p w14:paraId="246ACFE7" w14:textId="3BDB1CF7" w:rsidR="000521C7" w:rsidRPr="00704AD9" w:rsidRDefault="000521C7" w:rsidP="000521C7">
      <w:pPr>
        <w:tabs>
          <w:tab w:val="right" w:leader="dot" w:pos="7920"/>
        </w:tabs>
        <w:spacing w:before="120"/>
        <w:rPr>
          <w:rFonts w:ascii="Arial" w:hAnsi="Arial" w:cs="Arial"/>
          <w:sz w:val="20"/>
          <w:szCs w:val="20"/>
          <w:lang w:val="en-US"/>
        </w:rPr>
      </w:pPr>
      <w:bookmarkStart w:id="1" w:name="_Hlk101358530"/>
      <w:r w:rsidRPr="00704AD9">
        <w:rPr>
          <w:rFonts w:ascii="Arial" w:hAnsi="Arial" w:cs="Arial"/>
          <w:b/>
          <w:i/>
          <w:sz w:val="20"/>
          <w:szCs w:val="20"/>
        </w:rPr>
        <w:t>Ghi chú:</w:t>
      </w:r>
      <w:r w:rsidRPr="00704AD9">
        <w:rPr>
          <w:rFonts w:ascii="Arial" w:hAnsi="Arial" w:cs="Arial"/>
          <w:sz w:val="20"/>
          <w:szCs w:val="20"/>
        </w:rPr>
        <w:t xml:space="preserve"> Tổ chức, cá nhân được đăng ký mã số giao dịch theo phương thức điện SWIFT thông qua tổ chức lưu ký toàn cầu có xác nhận của thành viên lưu ký. Khi đăng ký dưới dạng điện SWIFT, tổ chức, cá nhân được đăng ký rút gọn theo nguyên tắc chỉ khai báo tại các mục có thông tin liên quan. Tại các mục còn lại, tổ chức, cá nhân không cần liệt kê tên mục và chỉ cần ghi “Không có thông tin liên quan đối với các nội dung còn lại”. Tổ chức phát hành chứng chỉ lưu ký tại nước ngoài không phải khai các nội dung tại điểm 9, 10.1, 12 tại mục I nêu trên.</w:t>
      </w:r>
      <w:bookmarkEnd w:id="1"/>
    </w:p>
    <w:p w14:paraId="30B69B2C" w14:textId="77777777" w:rsidR="00932B8F" w:rsidRDefault="00E826E0"/>
    <w:sectPr w:rsidR="00932B8F" w:rsidSect="004F4B5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1C7"/>
    <w:rsid w:val="000521C7"/>
    <w:rsid w:val="00316C88"/>
    <w:rsid w:val="004F4B5E"/>
    <w:rsid w:val="006665E9"/>
    <w:rsid w:val="008B044C"/>
    <w:rsid w:val="00954E0C"/>
    <w:rsid w:val="00A14BAE"/>
    <w:rsid w:val="00A85925"/>
    <w:rsid w:val="00B03AAA"/>
    <w:rsid w:val="00D04779"/>
    <w:rsid w:val="00D55B5C"/>
    <w:rsid w:val="00E826E0"/>
    <w:rsid w:val="00F0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CFF1"/>
  <w15:chartTrackingRefBased/>
  <w15:docId w15:val="{EBE1C20B-7FE6-4B78-A936-4C8E62F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1C7"/>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5C"/>
    <w:rPr>
      <w:rFonts w:ascii="Segoe UI" w:eastAsia="Tahoma"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Thị Thu</dc:creator>
  <cp:keywords/>
  <dc:description/>
  <cp:lastModifiedBy>Nguyễn Thị Thu Thơm</cp:lastModifiedBy>
  <cp:revision>7</cp:revision>
  <cp:lastPrinted>2021-02-23T02:32:00Z</cp:lastPrinted>
  <dcterms:created xsi:type="dcterms:W3CDTF">2021-01-22T02:59:00Z</dcterms:created>
  <dcterms:modified xsi:type="dcterms:W3CDTF">2022-04-20T08:07:00Z</dcterms:modified>
</cp:coreProperties>
</file>